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9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68B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78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 w14:paraId="42D5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A733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鹤山市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费用税前加计扣除项目技术鉴定申报通知的要求，我单位自愿提交项目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书，并郑重承诺：</w:t>
      </w:r>
    </w:p>
    <w:p w14:paraId="2B2C2BD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知悉并保证提供的研究开发活动资料真实、完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，并承担因资料虚假而产生的法律和行政责任。</w:t>
      </w:r>
    </w:p>
    <w:p w14:paraId="0840982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我方在项目研发过程中能恪守科学道德、严守学术底线，自觉遵守有关法律法规和伦理准则。</w:t>
      </w:r>
    </w:p>
    <w:p w14:paraId="2733907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我方不以任何理由、任何方式，向项目鉴定评审方、相关单位及有关工作人员赠送礼品、礼金、回扣或其他形式的变相好处费，或报销应由对方支付的费用。</w:t>
      </w:r>
    </w:p>
    <w:p w14:paraId="6BE1E73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我方不以任何理由，组织相关单位或者个人参加有可能影响项目鉴定评审公正的宴请、娱乐、旅游等活动。</w:t>
      </w:r>
    </w:p>
    <w:p w14:paraId="67D701B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E8DE17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224151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47FE7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申报单位法定代表人或授权代表人（签名）：</w:t>
      </w:r>
    </w:p>
    <w:p w14:paraId="754E2F22"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申报单位公章：</w:t>
      </w:r>
    </w:p>
    <w:p w14:paraId="63603CE7"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年  月  日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GQ0YzE1MzIzOWY4YTE1OTQyMzQyYmEyZTZlOTcifQ=="/>
  </w:docVars>
  <w:rsids>
    <w:rsidRoot w:val="7D4FCA3B"/>
    <w:rsid w:val="081C4398"/>
    <w:rsid w:val="1AD060EB"/>
    <w:rsid w:val="3C5F24D1"/>
    <w:rsid w:val="3D7D0FF6"/>
    <w:rsid w:val="59BEEC71"/>
    <w:rsid w:val="6F834F3F"/>
    <w:rsid w:val="72AF320D"/>
    <w:rsid w:val="73E78BEB"/>
    <w:rsid w:val="7D4F5B0B"/>
    <w:rsid w:val="7D4FCA3B"/>
    <w:rsid w:val="7FF80820"/>
    <w:rsid w:val="BBF96A72"/>
    <w:rsid w:val="BFFF67A1"/>
    <w:rsid w:val="EED41D8A"/>
    <w:rsid w:val="FEE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311</Characters>
  <Lines>0</Lines>
  <Paragraphs>0</Paragraphs>
  <TotalTime>41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2023-03-08T06:56:00Z</dcterms:created>
  <dc:creator>黄霖桢</dc:creator>
  <cp:lastModifiedBy>WPS_1569892471</cp:lastModifiedBy>
  <dcterms:modified xsi:type="dcterms:W3CDTF">2024-11-05T02:49:11Z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D8CB1D2A8D143227D5431F6722F8953A</vt:lpwstr>
  </property>
</Properties>
</file>